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43" w:rsidRPr="0041608F" w:rsidRDefault="00F75924" w:rsidP="00F7592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1608F">
        <w:rPr>
          <w:rFonts w:ascii="Times New Roman" w:hAnsi="Times New Roman" w:cs="Times New Roman"/>
          <w:b/>
          <w:color w:val="C00000"/>
          <w:sz w:val="36"/>
          <w:szCs w:val="36"/>
        </w:rPr>
        <w:t>Доминирующие причины недостаточной успеваемости или недостаточной воспитанности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F75924" w:rsidTr="0041608F">
        <w:tc>
          <w:tcPr>
            <w:tcW w:w="675" w:type="dxa"/>
          </w:tcPr>
          <w:p w:rsidR="00F75924" w:rsidRPr="00F75924" w:rsidRDefault="00F75924" w:rsidP="00F75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75924" w:rsidRPr="00F75924" w:rsidRDefault="00F75924" w:rsidP="00F75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5670" w:type="dxa"/>
          </w:tcPr>
          <w:p w:rsidR="00F75924" w:rsidRPr="00F75924" w:rsidRDefault="00F75924" w:rsidP="00F75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515A3C" w:rsidRDefault="0041761B" w:rsidP="00111B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761B">
              <w:rPr>
                <w:rFonts w:ascii="Times New Roman" w:hAnsi="Times New Roman" w:cs="Times New Roman"/>
                <w:sz w:val="24"/>
                <w:szCs w:val="36"/>
              </w:rPr>
              <w:t>Низкий уровень предшествующей подготовки ученика,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слабый текущий контроль, невнимательность на уроках</w:t>
            </w: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41761B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761B">
              <w:rPr>
                <w:rFonts w:ascii="Times New Roman" w:hAnsi="Times New Roman" w:cs="Times New Roman"/>
                <w:sz w:val="24"/>
                <w:szCs w:val="36"/>
              </w:rPr>
              <w:t>Низкий уровень предшествующей подготовки ученика,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слабый контроль со стороны родителей.</w:t>
            </w: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2BC5" w:rsidTr="0041608F">
        <w:tc>
          <w:tcPr>
            <w:tcW w:w="675" w:type="dxa"/>
          </w:tcPr>
          <w:p w:rsidR="00A62BC5" w:rsidRPr="00F75924" w:rsidRDefault="00A62BC5" w:rsidP="00A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62BC5" w:rsidRPr="00B60B00" w:rsidRDefault="00A62BC5" w:rsidP="00A6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62BC5" w:rsidRDefault="00A62BC5" w:rsidP="00A62B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761B">
              <w:rPr>
                <w:rFonts w:ascii="Times New Roman" w:hAnsi="Times New Roman" w:cs="Times New Roman"/>
                <w:sz w:val="24"/>
                <w:szCs w:val="36"/>
              </w:rPr>
              <w:t>Низкий уровень предшествующей подготовки ученика,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слабый контроль со стороны родителей.</w:t>
            </w: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111B4A" w:rsidP="00111B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Отсутствие заботы родителей, неверная позиция папы к уровню хорошей воспитанности, недисциплинированность ученика</w:t>
            </w: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41761B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761B">
              <w:rPr>
                <w:rFonts w:ascii="Times New Roman" w:hAnsi="Times New Roman" w:cs="Times New Roman"/>
                <w:sz w:val="24"/>
                <w:szCs w:val="36"/>
              </w:rPr>
              <w:t>Низкий уровень предшествующей подготовки ученика,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слабый контроль со стороны родителей.</w:t>
            </w: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111B4A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Слабый текущий контроль со стороны родителей</w:t>
            </w: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515A3C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41761B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761B">
              <w:rPr>
                <w:rFonts w:ascii="Times New Roman" w:hAnsi="Times New Roman" w:cs="Times New Roman"/>
                <w:sz w:val="24"/>
                <w:szCs w:val="36"/>
              </w:rPr>
              <w:t>Низкий уровень предшествующей подготовки ученика,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слабый контроль со стороны родителей.</w:t>
            </w:r>
          </w:p>
        </w:tc>
      </w:tr>
      <w:tr w:rsidR="00515A3C" w:rsidTr="0041608F">
        <w:tc>
          <w:tcPr>
            <w:tcW w:w="675" w:type="dxa"/>
          </w:tcPr>
          <w:p w:rsidR="00515A3C" w:rsidRPr="00F75924" w:rsidRDefault="00A62BC5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A62BC5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A62BC5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A62BC5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5A3C" w:rsidTr="0041608F">
        <w:tc>
          <w:tcPr>
            <w:tcW w:w="675" w:type="dxa"/>
          </w:tcPr>
          <w:p w:rsidR="00515A3C" w:rsidRPr="00F75924" w:rsidRDefault="00A62BC5" w:rsidP="005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515A3C" w:rsidRPr="00B60B00" w:rsidRDefault="00515A3C" w:rsidP="0051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15A3C" w:rsidRDefault="00515A3C" w:rsidP="00515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924" w:rsidTr="0041608F">
        <w:tc>
          <w:tcPr>
            <w:tcW w:w="675" w:type="dxa"/>
          </w:tcPr>
          <w:p w:rsidR="00F75924" w:rsidRPr="00F75924" w:rsidRDefault="00A62BC5" w:rsidP="006A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F75924" w:rsidRPr="00F75924" w:rsidRDefault="00F75924" w:rsidP="006A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5924" w:rsidRDefault="00F75924" w:rsidP="00F7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924" w:rsidTr="0041608F">
        <w:tc>
          <w:tcPr>
            <w:tcW w:w="675" w:type="dxa"/>
          </w:tcPr>
          <w:p w:rsidR="00F75924" w:rsidRPr="00F75924" w:rsidRDefault="00A62BC5" w:rsidP="006A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F75924" w:rsidRPr="00F75924" w:rsidRDefault="00F75924" w:rsidP="006A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5924" w:rsidRDefault="00F75924" w:rsidP="00F7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75924" w:rsidRPr="00F75924" w:rsidRDefault="00F75924" w:rsidP="00F75924">
      <w:pPr>
        <w:rPr>
          <w:rFonts w:ascii="Times New Roman" w:hAnsi="Times New Roman" w:cs="Times New Roman"/>
          <w:sz w:val="36"/>
          <w:szCs w:val="36"/>
        </w:rPr>
      </w:pPr>
    </w:p>
    <w:sectPr w:rsidR="00F75924" w:rsidRPr="00F7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24"/>
    <w:rsid w:val="00111B4A"/>
    <w:rsid w:val="0041608F"/>
    <w:rsid w:val="0041761B"/>
    <w:rsid w:val="00515A3C"/>
    <w:rsid w:val="00633CB1"/>
    <w:rsid w:val="006748B4"/>
    <w:rsid w:val="00736A36"/>
    <w:rsid w:val="008708B0"/>
    <w:rsid w:val="00A62BC5"/>
    <w:rsid w:val="00C23843"/>
    <w:rsid w:val="00F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83B5E-E2E2-4608-B7F0-27CC6AE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Vasilyeva</dc:creator>
  <cp:lastModifiedBy>Владимир Лобанов</cp:lastModifiedBy>
  <cp:revision>12</cp:revision>
  <cp:lastPrinted>2014-11-05T21:14:00Z</cp:lastPrinted>
  <dcterms:created xsi:type="dcterms:W3CDTF">2014-11-05T21:08:00Z</dcterms:created>
  <dcterms:modified xsi:type="dcterms:W3CDTF">2018-12-10T14:12:00Z</dcterms:modified>
</cp:coreProperties>
</file>